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BE2A95" w14:textId="77777777" w:rsidR="009F791D" w:rsidRPr="00082D9B" w:rsidRDefault="009F791D" w:rsidP="00330D6D">
      <w:pPr>
        <w:spacing w:after="0" w:line="240" w:lineRule="auto"/>
        <w:jc w:val="both"/>
        <w:rPr>
          <w:b/>
          <w:sz w:val="28"/>
          <w:szCs w:val="28"/>
        </w:rPr>
      </w:pPr>
      <w:r w:rsidRPr="00082D9B">
        <w:rPr>
          <w:b/>
          <w:sz w:val="28"/>
          <w:szCs w:val="28"/>
        </w:rPr>
        <w:t>Oração Maria</w:t>
      </w:r>
      <w:r>
        <w:rPr>
          <w:b/>
          <w:sz w:val="28"/>
          <w:szCs w:val="28"/>
        </w:rPr>
        <w:t>,</w:t>
      </w:r>
      <w:r w:rsidRPr="00082D9B">
        <w:rPr>
          <w:b/>
          <w:sz w:val="28"/>
          <w:szCs w:val="28"/>
        </w:rPr>
        <w:t xml:space="preserve"> Mãe do Universo</w:t>
      </w:r>
    </w:p>
    <w:p w14:paraId="4F745897" w14:textId="77777777" w:rsidR="009F791D" w:rsidRPr="00082D9B" w:rsidRDefault="009F791D" w:rsidP="00330D6D">
      <w:pPr>
        <w:pStyle w:val="SemEspaamento"/>
        <w:jc w:val="both"/>
      </w:pPr>
      <w:r>
        <w:t>Mãe Amada, s</w:t>
      </w:r>
      <w:r w:rsidRPr="00082D9B">
        <w:t>ão tantos os teus títulos!</w:t>
      </w:r>
    </w:p>
    <w:p w14:paraId="3D77771E" w14:textId="77777777" w:rsidR="009F791D" w:rsidRPr="00082D9B" w:rsidRDefault="009F791D" w:rsidP="00330D6D">
      <w:pPr>
        <w:pStyle w:val="SemEspaamento"/>
        <w:jc w:val="both"/>
      </w:pPr>
      <w:r w:rsidRPr="00082D9B">
        <w:t>Mas quiseste também ser lembrada como a Mãe do Universo!</w:t>
      </w:r>
    </w:p>
    <w:p w14:paraId="2B2180B5" w14:textId="77777777" w:rsidR="009F791D" w:rsidRPr="00082D9B" w:rsidRDefault="009F791D" w:rsidP="00330D6D">
      <w:pPr>
        <w:pStyle w:val="SemEspaamento"/>
        <w:jc w:val="both"/>
      </w:pPr>
      <w:r w:rsidRPr="00082D9B">
        <w:t>Gostas de ser chamada de Mãe, de agir como mãe, de tratar teus filhos com o amor que só as mães sabem ter!</w:t>
      </w:r>
    </w:p>
    <w:p w14:paraId="3F536C2E" w14:textId="77777777" w:rsidR="009F791D" w:rsidRPr="00082D9B" w:rsidRDefault="009F791D" w:rsidP="00330D6D">
      <w:pPr>
        <w:pStyle w:val="SemEspaamento"/>
        <w:jc w:val="both"/>
      </w:pPr>
      <w:r>
        <w:t>Mãe Amada,</w:t>
      </w:r>
      <w:r w:rsidRPr="00082D9B">
        <w:t xml:space="preserve"> somos tão carentes!</w:t>
      </w:r>
    </w:p>
    <w:p w14:paraId="7E6A0509" w14:textId="77777777" w:rsidR="009F791D" w:rsidRPr="00082D9B" w:rsidRDefault="009F791D" w:rsidP="00330D6D">
      <w:pPr>
        <w:pStyle w:val="SemEspaamento"/>
        <w:jc w:val="both"/>
      </w:pPr>
      <w:r w:rsidRPr="00082D9B">
        <w:t>Sabes</w:t>
      </w:r>
      <w:r>
        <w:t xml:space="preserve">, </w:t>
      </w:r>
      <w:r w:rsidRPr="00082D9B">
        <w:t xml:space="preserve"> Mãe, somos tão crianças, tão ingênuos, tão irresponsáveis, tão inseguros!</w:t>
      </w:r>
    </w:p>
    <w:p w14:paraId="445032CA" w14:textId="77777777" w:rsidR="009F791D" w:rsidRPr="00082D9B" w:rsidRDefault="009F791D" w:rsidP="00330D6D">
      <w:pPr>
        <w:pStyle w:val="SemEspaamento"/>
        <w:jc w:val="both"/>
      </w:pPr>
      <w:r w:rsidRPr="00082D9B">
        <w:t>Precisamos</w:t>
      </w:r>
      <w:r>
        <w:t>,</w:t>
      </w:r>
      <w:r w:rsidRPr="00082D9B">
        <w:t xml:space="preserve"> então, do teu abraço, do teu beijo, do teu sorriso... do teu colo, Mãe!</w:t>
      </w:r>
    </w:p>
    <w:p w14:paraId="53B9476C" w14:textId="77777777" w:rsidR="009F791D" w:rsidRDefault="009F791D" w:rsidP="00330D6D">
      <w:pPr>
        <w:pStyle w:val="SemEspaamento"/>
        <w:jc w:val="both"/>
      </w:pPr>
      <w:r>
        <w:t>Aperta-nos, Mãe,  em teu coração tão bonito, e faze com que as luzes que dele brotam, inundem nossa alma, nosso coração, nosso ser!</w:t>
      </w:r>
    </w:p>
    <w:p w14:paraId="05F5E47D" w14:textId="77777777" w:rsidR="009F791D" w:rsidRDefault="009F791D" w:rsidP="00330D6D">
      <w:pPr>
        <w:pStyle w:val="SemEspaamento"/>
        <w:jc w:val="both"/>
      </w:pPr>
      <w:r>
        <w:t>Sabes,  Mãe, quando estamos Contigo, nosso coração se põe a saltar, a cantar, a rezar, a dançar...</w:t>
      </w:r>
    </w:p>
    <w:p w14:paraId="454B3240" w14:textId="77777777" w:rsidR="009F791D" w:rsidRDefault="009F791D" w:rsidP="00330D6D">
      <w:pPr>
        <w:pStyle w:val="SemEspaamento"/>
        <w:jc w:val="both"/>
      </w:pPr>
      <w:r>
        <w:t>Fica aqui, Mãe! Fica aqui bem pertinho! Assim, Mãe, assim...</w:t>
      </w:r>
    </w:p>
    <w:p w14:paraId="70D3ACD8" w14:textId="77777777" w:rsidR="009F791D" w:rsidRDefault="009F791D" w:rsidP="00330D6D">
      <w:pPr>
        <w:pStyle w:val="SemEspaamento"/>
        <w:jc w:val="both"/>
      </w:pPr>
      <w:r>
        <w:t>Amém!</w:t>
      </w:r>
    </w:p>
    <w:p w14:paraId="039AD462" w14:textId="77777777" w:rsidR="009F791D" w:rsidRDefault="009F791D" w:rsidP="009F791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65D25518" w14:textId="77777777" w:rsidR="006C0B8B" w:rsidRDefault="006C0B8B" w:rsidP="009F791D">
      <w:pPr>
        <w:spacing w:after="0" w:line="240" w:lineRule="auto"/>
        <w:rPr>
          <w:rFonts w:ascii="Arial" w:hAnsi="Arial" w:cs="Arial"/>
          <w:color w:val="222222"/>
          <w:shd w:val="clear" w:color="auto" w:fill="FFFFFF"/>
        </w:rPr>
      </w:pPr>
    </w:p>
    <w:p w14:paraId="51175AFA" w14:textId="77777777" w:rsidR="006C0B8B" w:rsidRPr="00C93975" w:rsidRDefault="006C0B8B" w:rsidP="00932ECB">
      <w:pPr>
        <w:spacing w:after="0" w:line="240" w:lineRule="auto"/>
        <w:jc w:val="both"/>
        <w:rPr>
          <w:rFonts w:eastAsia="Times New Roman" w:cstheme="minorHAnsi"/>
          <w:color w:val="000000"/>
          <w:lang w:eastAsia="pt-BR"/>
        </w:rPr>
      </w:pPr>
      <w:r w:rsidRPr="00C93975">
        <w:rPr>
          <w:rFonts w:cstheme="minorHAnsi"/>
          <w:b/>
          <w:color w:val="222222"/>
          <w:sz w:val="28"/>
          <w:szCs w:val="28"/>
          <w:u w:val="single"/>
          <w:shd w:val="clear" w:color="auto" w:fill="FFFFFF"/>
        </w:rPr>
        <w:t>ORAÇÃO PELOS SACERDOTES</w:t>
      </w:r>
      <w:r w:rsidR="00932ECB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Pr="00C93975">
        <w:rPr>
          <w:rFonts w:cstheme="minorHAnsi"/>
          <w:b/>
          <w:color w:val="222222"/>
          <w:sz w:val="28"/>
          <w:szCs w:val="28"/>
          <w:shd w:val="clear" w:color="auto" w:fill="FFFFFF"/>
        </w:rPr>
        <w:t xml:space="preserve"> 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(Cardeal </w:t>
      </w:r>
      <w:proofErr w:type="spellStart"/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>Mundelein</w:t>
      </w:r>
      <w:proofErr w:type="spellEnd"/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>)</w:t>
      </w:r>
    </w:p>
    <w:p w14:paraId="0809F9D2" w14:textId="77777777" w:rsidR="006C0B8B" w:rsidRPr="00C93975" w:rsidRDefault="006C0B8B" w:rsidP="006C0B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color w:val="000000"/>
          <w:lang w:eastAsia="pt-BR"/>
        </w:rPr>
      </w:pP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>Onipotente e eterno Deus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>,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digna-te a olhar a face de teu Cristo, o eterno e Sumo Sacerdote e, por amor Dele, tem piedade de teus sacerdotes.</w:t>
      </w:r>
    </w:p>
    <w:p w14:paraId="01C1AE55" w14:textId="77777777" w:rsidR="006C0B8B" w:rsidRPr="00C93975" w:rsidRDefault="006C0B8B" w:rsidP="006C0B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color w:val="000000"/>
          <w:lang w:eastAsia="pt-BR"/>
        </w:rPr>
      </w:pP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>Lembra-te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>,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ó Deus misericordioso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>,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que são apenas débeis criaturas. Mantém vivo neles o fogo de teu amor. Guarda-os junto a Ti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>,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a fim de que o inimigo não prevaleça contra eles e para que jamais se tornem indignos de sua sublime vocação.</w:t>
      </w:r>
    </w:p>
    <w:p w14:paraId="7E499977" w14:textId="77777777" w:rsidR="006C0B8B" w:rsidRPr="00C93975" w:rsidRDefault="006C0B8B" w:rsidP="006C0B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color w:val="000000"/>
          <w:lang w:eastAsia="pt-BR"/>
        </w:rPr>
      </w:pP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>Ó Jesus, suplico-te por teu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>s fiéis e fervorosos sacerdotes,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 por t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>eus sacerdotes tíbios e infiéis,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por teus sacerdotes que trabalham nas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longínquas ou próximas missões,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por teus 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>sacerdotes que sofrem tentações,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>  por teus sacerdotes que sofrem a solidão e a d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>esolação, por teus jovens sacerdotes,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por teus sacerdotes idosos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>, por teus sacerdotes enfermos,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>por teus sacerdotes agonizantes,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pelas almas de teus sacerdotes que padecem no Purgatório.</w:t>
      </w:r>
    </w:p>
    <w:p w14:paraId="689158FA" w14:textId="77777777" w:rsidR="006C0B8B" w:rsidRPr="00C93975" w:rsidRDefault="006C0B8B" w:rsidP="006C0B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color w:val="000000"/>
          <w:lang w:eastAsia="pt-BR"/>
        </w:rPr>
      </w:pP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>Mas, sobremodo, te encomendo o sacerdote que me batizou, o que me absolveu dos  pecados e aqueles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>,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cujas missas assisti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, 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que me deram Teu Corpo e Teu Sangue na Sagrada Comunhão. Aqueles que me alentaram e instruíram, qu</w:t>
      </w:r>
      <w:r w:rsidR="00A316F5">
        <w:rPr>
          <w:rFonts w:eastAsia="Times New Roman" w:cstheme="minorHAnsi"/>
          <w:color w:val="000000"/>
          <w:bdr w:val="none" w:sz="0" w:space="0" w:color="auto" w:frame="1"/>
          <w:lang w:eastAsia="pt-BR"/>
        </w:rPr>
        <w:t>e me alentaram e aconselharam, e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todos os sacerdotes aos quais me liga uma dívida de gratidão.</w:t>
      </w:r>
    </w:p>
    <w:p w14:paraId="2B0F4B35" w14:textId="77777777" w:rsidR="006C0B8B" w:rsidRPr="00C93975" w:rsidRDefault="006C0B8B" w:rsidP="006C0B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color w:val="000000"/>
          <w:lang w:eastAsia="pt-BR"/>
        </w:rPr>
      </w:pP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>Ó Jesus, guarda-os todos junto a Teu Sagrado Coração e concede-lhes copiosas bênçãos agora e na eternidade. Amém!</w:t>
      </w:r>
    </w:p>
    <w:p w14:paraId="04C508AC" w14:textId="77777777" w:rsidR="006C0B8B" w:rsidRPr="00C93975" w:rsidRDefault="006C0B8B" w:rsidP="006C0B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color w:val="000000"/>
          <w:lang w:eastAsia="pt-BR"/>
        </w:rPr>
      </w:pPr>
      <w:r w:rsidRPr="00C93975">
        <w:rPr>
          <w:rFonts w:eastAsia="Times New Roman" w:cstheme="minorHAnsi"/>
          <w:color w:val="000000"/>
          <w:u w:val="single"/>
          <w:bdr w:val="none" w:sz="0" w:space="0" w:color="auto" w:frame="1"/>
          <w:lang w:eastAsia="pt-BR"/>
        </w:rPr>
        <w:t>(300 dias de indulgência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>) CARDEAL COPELLO.</w:t>
      </w:r>
    </w:p>
    <w:p w14:paraId="15EA6EDA" w14:textId="77777777" w:rsidR="006C0B8B" w:rsidRPr="00C93975" w:rsidRDefault="006C0B8B" w:rsidP="006C0B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color w:val="000000"/>
          <w:lang w:eastAsia="pt-BR"/>
        </w:rPr>
      </w:pP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>Rezar diariamente esta oração e acrescentar um Pai Nosso</w:t>
      </w:r>
      <w:r w:rsidR="00AC121A">
        <w:rPr>
          <w:rFonts w:eastAsia="Times New Roman" w:cstheme="minorHAnsi"/>
          <w:color w:val="000000"/>
          <w:bdr w:val="none" w:sz="0" w:space="0" w:color="auto" w:frame="1"/>
          <w:lang w:eastAsia="pt-BR"/>
        </w:rPr>
        <w:t>,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uma Ave-Maria e um Glória ao Pai por todos os sacerdotes, religiosos e seminaristas do mundo inteiro.</w:t>
      </w:r>
    </w:p>
    <w:p w14:paraId="5DAB55CB" w14:textId="77777777" w:rsidR="00932ECB" w:rsidRDefault="006C0B8B" w:rsidP="006C0B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</w:pPr>
      <w:r w:rsidRPr="00C93975">
        <w:rPr>
          <w:rFonts w:eastAsia="Times New Roman" w:cstheme="minorHAnsi"/>
          <w:color w:val="000000"/>
          <w:sz w:val="28"/>
          <w:szCs w:val="28"/>
          <w:bdr w:val="none" w:sz="0" w:space="0" w:color="auto" w:frame="1"/>
          <w:lang w:eastAsia="pt-BR"/>
        </w:rPr>
        <w:t> </w:t>
      </w:r>
      <w:r w:rsidRPr="00C93975">
        <w:rPr>
          <w:rFonts w:eastAsia="Times New Roman" w:cstheme="minorHAnsi"/>
          <w:b/>
          <w:bCs/>
          <w:color w:val="000000"/>
          <w:sz w:val="28"/>
          <w:szCs w:val="28"/>
          <w:bdr w:val="none" w:sz="0" w:space="0" w:color="auto" w:frame="1"/>
          <w:lang w:eastAsia="pt-BR"/>
        </w:rPr>
        <w:t>SÚPLICA A NOSSA SENHORA</w:t>
      </w:r>
    </w:p>
    <w:p w14:paraId="11073A38" w14:textId="77777777" w:rsidR="002C576A" w:rsidRPr="006C0B8B" w:rsidRDefault="006C0B8B" w:rsidP="006C0B8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eastAsia="Times New Roman" w:cstheme="minorHAnsi"/>
          <w:color w:val="000000"/>
          <w:lang w:eastAsia="pt-BR"/>
        </w:rPr>
      </w:pPr>
      <w:r>
        <w:rPr>
          <w:rFonts w:eastAsia="Times New Roman" w:cstheme="minorHAnsi"/>
          <w:b/>
          <w:bCs/>
          <w:color w:val="000000"/>
          <w:bdr w:val="none" w:sz="0" w:space="0" w:color="auto" w:frame="1"/>
          <w:lang w:eastAsia="pt-BR"/>
        </w:rPr>
        <w:t xml:space="preserve"> 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>Mãe dolorosa</w:t>
      </w:r>
      <w:r>
        <w:rPr>
          <w:rFonts w:eastAsia="Times New Roman" w:cstheme="minorHAnsi"/>
          <w:color w:val="000000"/>
          <w:bdr w:val="none" w:sz="0" w:space="0" w:color="auto" w:frame="1"/>
          <w:lang w:eastAsia="pt-BR"/>
        </w:rPr>
        <w:t>,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peço-vos</w:t>
      </w:r>
      <w:r w:rsidR="00AC121A">
        <w:rPr>
          <w:rFonts w:eastAsia="Times New Roman" w:cstheme="minorHAnsi"/>
          <w:color w:val="000000"/>
          <w:bdr w:val="none" w:sz="0" w:space="0" w:color="auto" w:frame="1"/>
          <w:lang w:eastAsia="pt-BR"/>
        </w:rPr>
        <w:t>,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pelo vosso sofrimento na morte de vosso Fil</w:t>
      </w:r>
      <w:r w:rsidR="00AC121A">
        <w:rPr>
          <w:rFonts w:eastAsia="Times New Roman" w:cstheme="minorHAnsi"/>
          <w:color w:val="000000"/>
          <w:bdr w:val="none" w:sz="0" w:space="0" w:color="auto" w:frame="1"/>
          <w:lang w:eastAsia="pt-BR"/>
        </w:rPr>
        <w:t>ho, que ofereçais ao Pai Eterno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o precioso sangue que jorrou das chagas de Nosso Senhor Jesus Cristo Crucificado, pelos pobres sacerdotes transviados</w:t>
      </w:r>
      <w:r w:rsidR="00AC121A">
        <w:rPr>
          <w:rFonts w:eastAsia="Times New Roman" w:cstheme="minorHAnsi"/>
          <w:color w:val="000000"/>
          <w:bdr w:val="none" w:sz="0" w:space="0" w:color="auto" w:frame="1"/>
          <w:lang w:eastAsia="pt-BR"/>
        </w:rPr>
        <w:t>,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que se tornaram infiéis à sua sublime vocação</w:t>
      </w:r>
      <w:r w:rsidR="00AC121A">
        <w:rPr>
          <w:rFonts w:eastAsia="Times New Roman" w:cstheme="minorHAnsi"/>
          <w:color w:val="000000"/>
          <w:bdr w:val="none" w:sz="0" w:space="0" w:color="auto" w:frame="1"/>
          <w:lang w:eastAsia="pt-BR"/>
        </w:rPr>
        <w:t>,</w:t>
      </w:r>
      <w:r w:rsidRPr="00C93975">
        <w:rPr>
          <w:rFonts w:eastAsia="Times New Roman" w:cstheme="minorHAnsi"/>
          <w:color w:val="000000"/>
          <w:bdr w:val="none" w:sz="0" w:space="0" w:color="auto" w:frame="1"/>
          <w:lang w:eastAsia="pt-BR"/>
        </w:rPr>
        <w:t xml:space="preserve"> para que, quanto antes, voltem junto ao Bom Pastor. Amém! </w:t>
      </w:r>
    </w:p>
    <w:sectPr w:rsidR="002C576A" w:rsidRPr="006C0B8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791D"/>
    <w:rsid w:val="000A2C35"/>
    <w:rsid w:val="00102121"/>
    <w:rsid w:val="002C576A"/>
    <w:rsid w:val="00330D6D"/>
    <w:rsid w:val="006C0B8B"/>
    <w:rsid w:val="00932ECB"/>
    <w:rsid w:val="009F791D"/>
    <w:rsid w:val="00A316F5"/>
    <w:rsid w:val="00AC12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8F601"/>
  <w15:docId w15:val="{0ACBB931-F02B-A441-AA93-FA756268F9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pt-BR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791D"/>
    <w:pPr>
      <w:spacing w:after="200" w:line="276" w:lineRule="auto"/>
      <w:jc w:val="left"/>
    </w:pPr>
    <w:rPr>
      <w:rFonts w:asciiTheme="minorHAnsi" w:hAnsiTheme="minorHAnsi"/>
      <w:sz w:val="22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9F791D"/>
    <w:pPr>
      <w:spacing w:line="240" w:lineRule="auto"/>
      <w:jc w:val="left"/>
    </w:pPr>
    <w:rPr>
      <w:rFonts w:asciiTheme="minorHAnsi" w:hAnsiTheme="minorHAns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5" Type="http://schemas.openxmlformats.org/officeDocument/2006/relationships/theme" Target="theme/theme1.xml" /><Relationship Id="rId4" Type="http://schemas.openxmlformats.org/officeDocument/2006/relationships/fontTable" Target="fontTable.xml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403</Words>
  <Characters>2177</Characters>
  <Application>Microsoft Office Word</Application>
  <DocSecurity>0</DocSecurity>
  <Lines>18</Lines>
  <Paragraphs>5</Paragraphs>
  <ScaleCrop>false</ScaleCrop>
  <Company/>
  <LinksUpToDate>false</LinksUpToDate>
  <CharactersWithSpaces>2575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Luiz</dc:creator>
  <cp:lastModifiedBy>Carlos José Longo</cp:lastModifiedBy>
  <cp:revision>2</cp:revision>
  <dcterms:created xsi:type="dcterms:W3CDTF">2020-07-22T08:37:00Z</dcterms:created>
  <dcterms:modified xsi:type="dcterms:W3CDTF">2020-07-22T08:37:00Z</dcterms:modified>
</cp:coreProperties>
</file>